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29.12.2025 N 1058</w:t>
              <w:br/>
              <w:t xml:space="preserve">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18.10.2024 N 961"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29 декабря 2025 г. N 1058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"ОБЕСПЕЧЕНИЕ</w:t>
      </w:r>
    </w:p>
    <w:p>
      <w:pPr>
        <w:pStyle w:val="2"/>
        <w:jc w:val="center"/>
      </w:pPr>
      <w:r>
        <w:rPr>
          <w:sz w:val="24"/>
        </w:rPr>
        <w:t xml:space="preserve">ЖИЛЬЕМ ЖИТЕЛЕЙ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18.10.2024 N 961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25" w:tooltip="&quot;Бюджетный кодекс Российской Федерации&quot; от 31.07.1998 N 145-ФЗ (ред. от 28.11.2025) ------------ Недействующая редакция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9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0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"Обеспечение жильем жителей города Перми", утвержденную постановлением администрации города Перми от 18 октября 2024 г. N 961 (в ред. от 28.12.2024 N 1326, от 05.05.2025 N 293, от 04.06.2025 N 384, от 07.07.2025 N 441, от 20.10.2025 N 840, от 21.10.2025 N 859, от 10.11.2025 N 916).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31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 и действует по 31 декабря 2025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2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29.12.2025 N 1058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"ОБЕСПЕЧЕНИЕ ЖИЛЬЕМ ЖИТЕЛЕЙ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18 ОКТЯБРЯ 2024 Г. N 961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</w:t>
      </w:r>
      <w:hyperlink r:id="rId33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муниципальной программы "Обеспечение жильем жителей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hyperlink r:id="rId34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"Ответственный исполнитель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9865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86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1.2. строки "</w:t>
      </w:r>
      <w:hyperlink r:id="rId35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Целевые</w:t>
        </w:r>
      </w:hyperlink>
      <w:r>
        <w:rPr>
          <w:sz w:val="24"/>
        </w:rPr>
        <w:t xml:space="preserve"> показатели программы", "</w:t>
      </w:r>
      <w:hyperlink r:id="rId36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842"/>
        <w:gridCol w:w="842"/>
        <w:gridCol w:w="1144"/>
        <w:gridCol w:w="572"/>
        <w:gridCol w:w="572"/>
        <w:gridCol w:w="340"/>
        <w:gridCol w:w="1084"/>
        <w:gridCol w:w="1084"/>
        <w:gridCol w:w="542"/>
        <w:gridCol w:w="673"/>
        <w:gridCol w:w="607"/>
        <w:gridCol w:w="476"/>
        <w:gridCol w:w="108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84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5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91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5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8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расселенного аварийного и непригодного для проживания жилищного фонда</w:t>
            </w:r>
          </w:p>
        </w:tc>
        <w:tc>
          <w:tcPr>
            <w:tcW w:w="9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</w:tr>
      <w:tr>
        <w:tc>
          <w:tcPr>
            <w:vMerge w:val="continue"/>
          </w:tcPr>
          <w:p/>
        </w:tc>
        <w:tc>
          <w:tcPr>
            <w:tcW w:w="8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</w:p>
        </w:tc>
        <w:tc>
          <w:tcPr>
            <w:tcW w:w="9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1 911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</w:t>
            </w:r>
          </w:p>
        </w:tc>
        <w:tc>
          <w:tcPr>
            <w:tcW w:w="1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1 143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</w:t>
            </w:r>
          </w:p>
        </w:tc>
      </w:tr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68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178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4221541,1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2975358,7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2272226,0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5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11681593,4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1743898,9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1101971,1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900947,8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5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5959285,4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1595241,3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786946,2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689769,2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3071956,7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464767,0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668807,5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263875,1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1397449,6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</w:t>
      </w:r>
      <w:hyperlink r:id="rId37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муниципального проекта 1 "Жилье":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</w:t>
      </w:r>
      <w:hyperlink r:id="rId38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"Ответственный исполнитель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9354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35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2.2. строки "</w:t>
      </w:r>
      <w:hyperlink r:id="rId39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муниципального проекта", "</w:t>
      </w:r>
      <w:hyperlink r:id="rId40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737"/>
        <w:gridCol w:w="737"/>
        <w:gridCol w:w="1024"/>
        <w:gridCol w:w="512"/>
        <w:gridCol w:w="512"/>
        <w:gridCol w:w="340"/>
        <w:gridCol w:w="1084"/>
        <w:gridCol w:w="1084"/>
        <w:gridCol w:w="542"/>
        <w:gridCol w:w="542"/>
        <w:gridCol w:w="1084"/>
        <w:gridCol w:w="114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7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7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 расселенного аварийного жилищного фонда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7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1 025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7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6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7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617140,1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837305,9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167420,7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1621866,7</w:t>
            </w:r>
          </w:p>
        </w:tc>
      </w:tr>
      <w:tr>
        <w:tc>
          <w:tcPr>
            <w:vMerge w:val="continue"/>
          </w:tcPr>
          <w:p/>
        </w:tc>
        <w:tc>
          <w:tcPr>
            <w:tcW w:w="147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114666,6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192124,1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87647,4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394438,1</w:t>
            </w:r>
          </w:p>
        </w:tc>
      </w:tr>
      <w:tr>
        <w:tc>
          <w:tcPr>
            <w:vMerge w:val="continue"/>
          </w:tcPr>
          <w:p/>
        </w:tc>
        <w:tc>
          <w:tcPr>
            <w:tcW w:w="147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287415,3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234504,5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79773,3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601693,1</w:t>
            </w:r>
          </w:p>
        </w:tc>
      </w:tr>
      <w:tr>
        <w:tc>
          <w:tcPr>
            <w:vMerge w:val="continue"/>
          </w:tcPr>
          <w:p/>
        </w:tc>
        <w:tc>
          <w:tcPr>
            <w:tcW w:w="147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215058,2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410677,3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625735,5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</w:t>
      </w:r>
      <w:hyperlink r:id="rId41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муниципального проекта 2 "Расселение аварийного жилищного фонда на территории Пермского края":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 </w:t>
      </w:r>
      <w:hyperlink r:id="rId42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"Ответственный исполнитель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9014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0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3.2. в </w:t>
      </w:r>
      <w:hyperlink r:id="rId43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"Показатели муниципального проекта":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 в </w:t>
      </w:r>
      <w:hyperlink r:id="rId44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графе 3</w:t>
        </w:r>
      </w:hyperlink>
      <w:r>
        <w:rPr>
          <w:sz w:val="24"/>
        </w:rPr>
        <w:t xml:space="preserve"> слова "Наименование целевого показателя" заменить словами "Наименование показателя";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3.2.2. в </w:t>
      </w:r>
      <w:hyperlink r:id="rId45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графе 5</w:t>
        </w:r>
      </w:hyperlink>
      <w:r>
        <w:rPr>
          <w:sz w:val="24"/>
        </w:rPr>
        <w:t xml:space="preserve"> слова "Значения целевого показателей" заменить словами "Значения показателей";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 </w:t>
      </w:r>
      <w:hyperlink r:id="rId46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2551"/>
        <w:gridCol w:w="1144"/>
        <w:gridCol w:w="1024"/>
        <w:gridCol w:w="1020"/>
        <w:gridCol w:w="1077"/>
        <w:gridCol w:w="1077"/>
        <w:gridCol w:w="114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5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86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1012942,3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427033,3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1439975,6</w:t>
            </w:r>
          </w:p>
        </w:tc>
      </w:tr>
      <w:tr>
        <w:tc>
          <w:tcPr>
            <w:vMerge w:val="continue"/>
          </w:tcPr>
          <w:p/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264144,3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427033,3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691177,6</w:t>
            </w:r>
          </w:p>
        </w:tc>
      </w:tr>
      <w:tr>
        <w:tc>
          <w:tcPr>
            <w:vMerge w:val="continue"/>
          </w:tcPr>
          <w:p/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748798,0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748798,0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</w:t>
      </w:r>
      <w:hyperlink r:id="rId47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муниципального проекта 3 "Переселение граждан города Перми из непригодного для проживания и аварийного жилищного фонда":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 </w:t>
      </w:r>
      <w:hyperlink r:id="rId48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"Ответственный исполнитель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9298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29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4.2. строки "</w:t>
      </w:r>
      <w:hyperlink r:id="rId49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муниципального проекта", "</w:t>
      </w:r>
      <w:hyperlink r:id="rId50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722"/>
        <w:gridCol w:w="722"/>
        <w:gridCol w:w="1024"/>
        <w:gridCol w:w="512"/>
        <w:gridCol w:w="512"/>
        <w:gridCol w:w="340"/>
        <w:gridCol w:w="1084"/>
        <w:gridCol w:w="1084"/>
        <w:gridCol w:w="542"/>
        <w:gridCol w:w="542"/>
        <w:gridCol w:w="1084"/>
        <w:gridCol w:w="114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5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4,3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14,3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</w:t>
            </w:r>
          </w:p>
        </w:tc>
      </w:tr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6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952873,3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180842,6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481329,3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3215045,2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51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муниципального проекта 4 "Обеспечение жилыми помещениями детей-сирот и детей, оставшихся без попечения родителей":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52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"Ответственный исполнитель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8844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84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в </w:t>
      </w:r>
      <w:hyperlink r:id="rId53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"Показатели муниципального проекта":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5.2.1. в </w:t>
      </w:r>
      <w:hyperlink r:id="rId54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графе 3</w:t>
        </w:r>
      </w:hyperlink>
      <w:r>
        <w:rPr>
          <w:sz w:val="24"/>
        </w:rPr>
        <w:t xml:space="preserve"> слова "Наименование целевого показателя" заменить словами "Наименование показателя";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5.2.2. в </w:t>
      </w:r>
      <w:hyperlink r:id="rId55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графе 5</w:t>
        </w:r>
      </w:hyperlink>
      <w:r>
        <w:rPr>
          <w:sz w:val="24"/>
        </w:rPr>
        <w:t xml:space="preserve"> слова "Значения целевого показателя" заменить словами "Значения показателей";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5.3. </w:t>
      </w:r>
      <w:hyperlink r:id="rId56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2622"/>
        <w:gridCol w:w="1024"/>
        <w:gridCol w:w="1024"/>
        <w:gridCol w:w="1024"/>
        <w:gridCol w:w="1020"/>
        <w:gridCol w:w="1020"/>
        <w:gridCol w:w="114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муниципального проекта</w:t>
            </w:r>
          </w:p>
        </w:tc>
        <w:tc>
          <w:tcPr>
            <w:tcW w:w="26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56" w:type="dxa"/>
            <w:gridSpan w:val="6"/>
          </w:tcPr>
          <w:p>
            <w:pPr>
              <w:pStyle w:val="0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2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620151,6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681449,0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772449,2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2074049,8</w:t>
            </w:r>
          </w:p>
        </w:tc>
      </w:tr>
      <w:tr>
        <w:tc>
          <w:tcPr>
            <w:vMerge w:val="continue"/>
          </w:tcPr>
          <w:p/>
        </w:tc>
        <w:tc>
          <w:tcPr>
            <w:tcW w:w="262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409959,8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478536,8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559943,3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1448439,9</w:t>
            </w:r>
          </w:p>
        </w:tc>
      </w:tr>
      <w:tr>
        <w:tc>
          <w:tcPr>
            <w:vMerge w:val="continue"/>
          </w:tcPr>
          <w:p/>
        </w:tc>
        <w:tc>
          <w:tcPr>
            <w:tcW w:w="2622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210191,8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212505,9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625609,9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r:id="rId57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1 "Осуществление мероприятий в сфере жилищных отношений":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hyperlink r:id="rId58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"Ответственный исполнитель"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8561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856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в </w:t>
      </w:r>
      <w:hyperlink r:id="rId59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"Целевые показатели программы":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6.2.1. </w:t>
      </w:r>
      <w:hyperlink r:id="rId60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наименование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"Показатели комплекса процессных мероприятий";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6.2.2. в </w:t>
      </w:r>
      <w:hyperlink r:id="rId61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графе 3</w:t>
        </w:r>
      </w:hyperlink>
      <w:r>
        <w:rPr>
          <w:sz w:val="24"/>
        </w:rPr>
        <w:t xml:space="preserve"> слова "Наименование целевого показателя" заменить словами "Наименование показателя";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6.2.3. в </w:t>
      </w:r>
      <w:hyperlink r:id="rId62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графе 5</w:t>
        </w:r>
      </w:hyperlink>
      <w:r>
        <w:rPr>
          <w:sz w:val="24"/>
        </w:rPr>
        <w:t xml:space="preserve"> слова "Значения целевого показателя" заменить словами "Значения показателей";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6.3. </w:t>
      </w:r>
      <w:hyperlink r:id="rId63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финансирования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2265"/>
        <w:gridCol w:w="1024"/>
        <w:gridCol w:w="1191"/>
        <w:gridCol w:w="1024"/>
        <w:gridCol w:w="1024"/>
        <w:gridCol w:w="1024"/>
        <w:gridCol w:w="102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финансирования комплекса процессных мероприятий</w:t>
            </w:r>
          </w:p>
        </w:tc>
        <w:tc>
          <w:tcPr>
            <w:tcW w:w="22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11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65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182624,1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70108,2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553056,9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64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"Оказание мер социальной поддержки гражданам города Перми в целях улучшения жилищных условий"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"Оказание мер социальной</w:t>
      </w:r>
    </w:p>
    <w:p>
      <w:pPr>
        <w:pStyle w:val="0"/>
        <w:jc w:val="center"/>
      </w:pPr>
      <w:r>
        <w:rPr>
          <w:sz w:val="24"/>
        </w:rPr>
        <w:t xml:space="preserve">поддержки гражданам города Перми в целях улучшения жилищных</w:t>
      </w:r>
    </w:p>
    <w:p>
      <w:pPr>
        <w:pStyle w:val="0"/>
        <w:jc w:val="center"/>
      </w:pPr>
      <w:r>
        <w:rPr>
          <w:sz w:val="24"/>
        </w:rPr>
        <w:t xml:space="preserve">условий"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842"/>
        <w:gridCol w:w="842"/>
        <w:gridCol w:w="1024"/>
        <w:gridCol w:w="1024"/>
        <w:gridCol w:w="340"/>
        <w:gridCol w:w="694"/>
        <w:gridCol w:w="542"/>
        <w:gridCol w:w="553"/>
        <w:gridCol w:w="547"/>
        <w:gridCol w:w="536"/>
        <w:gridCol w:w="1084"/>
        <w:gridCol w:w="542"/>
        <w:gridCol w:w="542"/>
        <w:gridCol w:w="1084"/>
      </w:tblGrid>
      <w:tr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0196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84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230" w:type="dxa"/>
            <w:gridSpan w:val="4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3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4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8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230" w:type="dxa"/>
            <w:gridSpan w:val="4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семья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vMerge w:val="continue"/>
          </w:tcPr>
          <w:p/>
        </w:tc>
        <w:tc>
          <w:tcPr>
            <w:tcW w:w="8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230" w:type="dxa"/>
            <w:gridSpan w:val="4"/>
          </w:tcPr>
          <w:p>
            <w:pPr>
              <w:pStyle w:val="0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36,5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10,4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</w:tr>
      <w:tr>
        <w:tc>
          <w:tcPr>
            <w:vMerge w:val="continue"/>
          </w:tcPr>
          <w:p/>
        </w:tc>
        <w:tc>
          <w:tcPr>
            <w:tcW w:w="8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230" w:type="dxa"/>
            <w:gridSpan w:val="4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отдельных категорий граждан, обеспеченных жильем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68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512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7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216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647761,1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588756,8</w:t>
            </w:r>
          </w:p>
        </w:tc>
        <w:tc>
          <w:tcPr>
            <w:tcW w:w="157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561055,7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216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1881573,6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бюджета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57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216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209542,0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149068,2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73904,9</w:t>
            </w:r>
          </w:p>
        </w:tc>
        <w:tc>
          <w:tcPr>
            <w:tcW w:w="157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50052,6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16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273025,7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39517,0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55218,0</w:t>
            </w:r>
          </w:p>
        </w:tc>
        <w:tc>
          <w:tcPr>
            <w:tcW w:w="157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51369,2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16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146104,2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57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16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В </w:t>
      </w:r>
      <w:hyperlink r:id="rId65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3 "Обеспечение деятельности управления жилищных отношений администрации города Перми и подведомственного ему учреждения":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8.1. </w:t>
      </w:r>
      <w:hyperlink r:id="rId66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"Ответственный исполнитель"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7030"/>
      </w:tblGrid>
      <w:tr>
        <w:tc>
          <w:tcPr>
            <w:tcW w:w="19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03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Екимова А.О., и.о. начальника управления жилищных отношений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8.2. </w:t>
      </w:r>
      <w:hyperlink r:id="rId67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финансирования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финансирования комплекса процессных мероприятий</w:t>
            </w:r>
          </w:p>
        </w:tc>
        <w:tc>
          <w:tcPr>
            <w:tcW w:w="9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188048,6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896025,6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В </w:t>
      </w:r>
      <w:hyperlink r:id="rId68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"Обеспечение жильем жителей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9.1. </w:t>
      </w:r>
      <w:hyperlink r:id="rId69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 1</w:t>
        </w:r>
      </w:hyperlink>
      <w:r>
        <w:rPr>
          <w:sz w:val="24"/>
        </w:rPr>
        <w:t xml:space="preserve">, </w:t>
      </w:r>
      <w:hyperlink r:id="rId70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4252"/>
        <w:gridCol w:w="907"/>
        <w:gridCol w:w="679"/>
        <w:gridCol w:w="604"/>
        <w:gridCol w:w="544"/>
        <w:gridCol w:w="604"/>
        <w:gridCol w:w="544"/>
        <w:gridCol w:w="544"/>
      </w:tblGrid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расселенного аварийного и непригодного для проживания жилищного фонда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32,3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9.2. </w:t>
      </w:r>
      <w:hyperlink r:id="rId71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 3</w:t>
        </w:r>
      </w:hyperlink>
      <w:r>
        <w:rPr>
          <w:sz w:val="24"/>
        </w:rPr>
        <w:t xml:space="preserve">, </w:t>
      </w:r>
      <w:hyperlink r:id="rId72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4252"/>
        <w:gridCol w:w="907"/>
        <w:gridCol w:w="679"/>
        <w:gridCol w:w="604"/>
        <w:gridCol w:w="544"/>
        <w:gridCol w:w="604"/>
        <w:gridCol w:w="544"/>
        <w:gridCol w:w="544"/>
      </w:tblGrid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 расселенного аварийного жилищного фонда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13,3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9.3. </w:t>
      </w:r>
      <w:hyperlink r:id="rId73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 7</w:t>
        </w:r>
      </w:hyperlink>
      <w:r>
        <w:rPr>
          <w:sz w:val="24"/>
        </w:rPr>
        <w:t xml:space="preserve">, </w:t>
      </w:r>
      <w:hyperlink r:id="rId74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8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4252"/>
        <w:gridCol w:w="907"/>
        <w:gridCol w:w="679"/>
        <w:gridCol w:w="604"/>
        <w:gridCol w:w="544"/>
        <w:gridCol w:w="604"/>
        <w:gridCol w:w="544"/>
        <w:gridCol w:w="544"/>
      </w:tblGrid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9.4. </w:t>
      </w:r>
      <w:hyperlink r:id="rId75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 14</w:t>
        </w:r>
      </w:hyperlink>
      <w:r>
        <w:rPr>
          <w:sz w:val="24"/>
        </w:rPr>
        <w:t xml:space="preserve">, </w:t>
      </w:r>
      <w:hyperlink r:id="rId76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15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4252"/>
        <w:gridCol w:w="907"/>
        <w:gridCol w:w="679"/>
        <w:gridCol w:w="604"/>
        <w:gridCol w:w="544"/>
        <w:gridCol w:w="604"/>
        <w:gridCol w:w="544"/>
        <w:gridCol w:w="544"/>
      </w:tblGrid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семья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36,5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10,4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В </w:t>
      </w:r>
      <w:hyperlink r:id="rId77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муниципальной программы "Обеспечение жильем жителей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10.1. </w:t>
      </w:r>
      <w:hyperlink r:id="rId78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"Обеспечение жильем жителей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"Обеспечение жильем жителей города Перми"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4221541,1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2975358,7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2272226,0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11681593,4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1743898,9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1101971,1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900947,8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5959285,4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1595241,3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786946,2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689769,2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3071956,7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464767,0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668807,5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263875,1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1397449,6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10.2. </w:t>
      </w:r>
      <w:hyperlink r:id="rId79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1 "Жилье"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"Жилье"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617140,1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837305,9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1621866,7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114666,6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192124,1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87647,4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394438,1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287415,3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234504,5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79773,3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601693,1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215058,2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410677,3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625735,5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10.3. </w:t>
      </w:r>
      <w:hyperlink r:id="rId80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1.1 "Реализация мероприятий по обеспечению устойчивого сокращения непригодного для проживания жилого фонда"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"Реализация мероприятий по обеспечению устойчивого сокращения непригодного для проживания жилого фонда"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391816,7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313105,9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704922,6</w:t>
            </w:r>
          </w:p>
        </w:tc>
      </w:tr>
      <w:tr>
        <w:tc>
          <w:tcPr>
            <w:vMerge w:val="continue"/>
          </w:tcPr>
          <w:p/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112364,2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136469,6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248833,8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138220,9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176636,3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314857,2</w:t>
            </w:r>
          </w:p>
        </w:tc>
      </w:tr>
      <w:tr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141231,6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141231,6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10.4. </w:t>
      </w:r>
      <w:hyperlink r:id="rId81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1.2 "Обеспечение устойчивого сокращения непригодного для проживания жилищного фонда"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"Обеспечение устойчивого сокращения непригодного для проживания жилищного фонда"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215058,2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410677,3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625735,5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10.5. строки "</w:t>
      </w:r>
      <w:hyperlink r:id="rId82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Муниципальный</w:t>
        </w:r>
      </w:hyperlink>
      <w:r>
        <w:rPr>
          <w:sz w:val="24"/>
        </w:rPr>
        <w:t xml:space="preserve"> проект 2 "Расселение аварийного жилищного фонда на территории Пермского края", "</w:t>
      </w:r>
      <w:hyperlink r:id="rId83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"Реализация региональной адресной программы по переселению граждан из жилищного фонда на территории Пермского края, признанного аварийным после 1 января 2017 года"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"Расселение аварийного жилищного фонда на территории Пермского края"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1012942,3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427033,3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1439975,6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264144,3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427033,3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691177,6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748798,0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748798,0</w:t>
            </w:r>
          </w:p>
        </w:tc>
      </w:tr>
      <w:tr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"Реализация региональной адресной программы по переселению граждан из жилищного фонда на территории Пермского края, признанного аварийным после 1 января 2017 года"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10.6. строки "</w:t>
      </w:r>
      <w:hyperlink r:id="rId84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Муниципальный</w:t>
        </w:r>
      </w:hyperlink>
      <w:r>
        <w:rPr>
          <w:sz w:val="24"/>
        </w:rPr>
        <w:t xml:space="preserve"> проект 3 "Переселение граждан города Перми из непригодного для проживания и аварийного жилищного фонда", "</w:t>
      </w:r>
      <w:hyperlink r:id="rId85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3.1 "Организация переселения граждан из аварийного жилищного фонда"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"Переселение граждан города Перми из непригодного для проживания и аварийного жилищного фонда"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952873,3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180842,6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481329,3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3215045,2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952873,3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180842,6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481329,3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3215045,2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"Организация переселения граждан из аварийного жилищного фонда"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812873,3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40842,6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341329,3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2795045,2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10.7. строки "</w:t>
      </w:r>
      <w:hyperlink r:id="rId86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Муниципальный</w:t>
        </w:r>
      </w:hyperlink>
      <w:r>
        <w:rPr>
          <w:sz w:val="24"/>
        </w:rPr>
        <w:t xml:space="preserve"> проект 4 "Обеспечение жилыми помещениями детей-сирот и детей, оставшихся без попечения родителей", "</w:t>
      </w:r>
      <w:hyperlink r:id="rId87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4.1 "Строительство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"Обеспечение жилыми помещениями детей-сирот и детей, оставшихся без попечения родителей"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620151,6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681449,0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772449,2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2074049,8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409959,8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478536,8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559943,3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1448439,9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210191,8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202912,2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625609,9</w:t>
            </w:r>
          </w:p>
        </w:tc>
      </w:tr>
      <w:tr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329930,2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400664,8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477628,6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1208223,6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10.8. строки "</w:t>
      </w:r>
      <w:hyperlink r:id="rId88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1 "Осуществление мероприятий в сфере жилищных отношений", "</w:t>
      </w:r>
      <w:hyperlink r:id="rId89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 "Обеспечение нормативного содержания муниципального жилищного фонда"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мероприятий в сфере жилищных отношений"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182624,1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553056,9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182624,1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553056,9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нормативного содержания муниципального жилищного фонда"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174695,5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527676,7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10.9. строки "</w:t>
      </w:r>
      <w:hyperlink r:id="rId90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2 "Оказание мер социальной поддержки гражданам города Перми в целях улучшения жилищных условий", "</w:t>
      </w:r>
      <w:hyperlink r:id="rId91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"Реализация мероприятий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"Оказание мер социальной поддержки гражданам города Перми в целях улучшения жилищных условий"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647761,1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588756,8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561055,7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1881573,6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149068,2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73904,9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273025,7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51369,2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146104,2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"Реализация мероприятий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645641,0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573437,6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545802,7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1848881,3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41542,0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149068,2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73904,9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273025,7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39898,8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36116,2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113411,9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10.10. </w:t>
      </w:r>
      <w:hyperlink r:id="rId92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2.2 "Обеспечение жильем отдельных категорий граждан, установленных Федеральным законом от 12 января 1995 г. N 5-ФЗ "О ветеранах", в соответствии с Указом Президента Российской Федерации от 07 мая 2008 г. N 714 "Об обеспечении жильем ветеранов Великой Отечественной войны 1941-1945 годов"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"Обеспечение жильем отдельных категорий граждан, установленных Федеральным </w:t>
            </w:r>
            <w:hyperlink r:id="rId93" w:tooltip="Федеральный закон от 12.01.1995 N 5-ФЗ (ред. от 27.10.2025) &quot;О ветеранах&quot; ------------ Недействующая редакция {КонсультантПлюс}" w:history="0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12 января 1995 г. N 5-ФЗ "О ветеранах", в соответствии с </w:t>
            </w:r>
            <w:hyperlink r:id="rId94" w:tooltip="Указ Президента РФ от 07.05.2008 N 714 (ред. от 09.01.2010) &quot;Об обеспечении жильем ветеранов Великой Отечественной войны 1941 - 1945 годов&quot; {КонсультантПлюс}" w:history="0">
              <w:r>
                <w:rPr>
                  <w:color w:val="0000ff"/>
                  <w:sz w:val="24"/>
                </w:rPr>
                <w:t xml:space="preserve">Указом</w:t>
              </w:r>
            </w:hyperlink>
            <w:r>
              <w:rPr>
                <w:sz w:val="24"/>
              </w:rP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6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8650,6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8628,9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17279,5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10.11. строки "</w:t>
      </w:r>
      <w:hyperlink r:id="rId95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3 "Обеспечение деятельности управления жилищных отношений администрации города Перми и подведомственного ему учреждения", "</w:t>
      </w:r>
      <w:hyperlink r:id="rId96" w:tooltip="Постановление Администрации г. Перми от 18.10.2024 N 961 (ред. от 10.11.2025) &quot;Об утверждении муниципальной программы &quot;Обеспечение жильем жителей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3.1 "Содержание муниципальных органов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680"/>
        <w:gridCol w:w="168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управления жилищных отношений администрации города Перми и подведомственного ему учреждения"</w:t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188048,6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896025,6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98274,3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87133,0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87133,0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476027,1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1058</w:t>
            <w:br/>
            <w:t xml:space="preserve">"О внесении изменений в муниципальную программу "Обеспечение ж...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520154&amp;date=14.01.2026" TargetMode="External"/><Relationship Id="rId26" Type="http://schemas.openxmlformats.org/officeDocument/2006/relationships/hyperlink" Target="http://df-consperm.gorodperm.ru/cons/cgi/online.cgi?req=doc&amp;base=LAW&amp;n=501480&amp;date=14.01.2026" TargetMode="External"/><Relationship Id="rId27" Type="http://schemas.openxmlformats.org/officeDocument/2006/relationships/hyperlink" Target="http://df-consperm.gorodperm.ru/cons/cgi/online.cgi?req=doc&amp;base=LAW&amp;n=501319&amp;date=14.01.2026" TargetMode="External"/><Relationship Id="rId28" Type="http://schemas.openxmlformats.org/officeDocument/2006/relationships/hyperlink" Target="http://df-consperm.gorodperm.ru/cons/cgi/online.cgi?req=doc&amp;base=RLAW368&amp;n=206334&amp;date=14.01.2026&amp;dst=100022&amp;field=134" TargetMode="External"/><Relationship Id="rId29" Type="http://schemas.openxmlformats.org/officeDocument/2006/relationships/hyperlink" Target="http://df-consperm.gorodperm.ru/cons/cgi/online.cgi?req=doc&amp;base=RLAW368&amp;n=212350&amp;date=14.01.2026" TargetMode="External"/><Relationship Id="rId30" Type="http://schemas.openxmlformats.org/officeDocument/2006/relationships/hyperlink" Target="http://df-consperm.gorodperm.ru/cons/cgi/online.cgi?req=doc&amp;base=RLAW368&amp;n=214246&amp;date=14.01.2026&amp;dst=100044&amp;field=134" TargetMode="External"/><Relationship Id="rId31" Type="http://schemas.openxmlformats.org/officeDocument/2006/relationships/hyperlink" Target="www.gorodperm.ru" TargetMode="External"/><Relationship Id="rId32" Type="http://schemas.openxmlformats.org/officeDocument/2006/relationships/hyperlink" Target="www.gorodperm.ru" TargetMode="External"/><Relationship Id="rId33" Type="http://schemas.openxmlformats.org/officeDocument/2006/relationships/hyperlink" Target="http://df-consperm.gorodperm.ru/cons/cgi/online.cgi?req=doc&amp;base=RLAW368&amp;n=214246&amp;date=14.01.2026&amp;dst=100045&amp;field=134" TargetMode="External"/><Relationship Id="rId34" Type="http://schemas.openxmlformats.org/officeDocument/2006/relationships/hyperlink" Target="http://df-consperm.gorodperm.ru/cons/cgi/online.cgi?req=doc&amp;base=RLAW368&amp;n=214246&amp;date=14.01.2026&amp;dst=100048&amp;field=134" TargetMode="External"/><Relationship Id="rId35" Type="http://schemas.openxmlformats.org/officeDocument/2006/relationships/hyperlink" Target="http://df-consperm.gorodperm.ru/cons/cgi/online.cgi?req=doc&amp;base=RLAW368&amp;n=214246&amp;date=14.01.2026&amp;dst=102465&amp;field=134" TargetMode="External"/><Relationship Id="rId36" Type="http://schemas.openxmlformats.org/officeDocument/2006/relationships/hyperlink" Target="http://df-consperm.gorodperm.ru/cons/cgi/online.cgi?req=doc&amp;base=RLAW368&amp;n=214246&amp;date=14.01.2026&amp;dst=102491&amp;field=134" TargetMode="External"/><Relationship Id="rId37" Type="http://schemas.openxmlformats.org/officeDocument/2006/relationships/hyperlink" Target="http://df-consperm.gorodperm.ru/cons/cgi/online.cgi?req=doc&amp;base=RLAW368&amp;n=214246&amp;date=14.01.2026&amp;dst=102536&amp;field=134" TargetMode="External"/><Relationship Id="rId38" Type="http://schemas.openxmlformats.org/officeDocument/2006/relationships/hyperlink" Target="http://df-consperm.gorodperm.ru/cons/cgi/online.cgi?req=doc&amp;base=RLAW368&amp;n=214246&amp;date=14.01.2026&amp;dst=101143&amp;field=134" TargetMode="External"/><Relationship Id="rId39" Type="http://schemas.openxmlformats.org/officeDocument/2006/relationships/hyperlink" Target="http://df-consperm.gorodperm.ru/cons/cgi/online.cgi?req=doc&amp;base=RLAW368&amp;n=214246&amp;date=14.01.2026&amp;dst=102537&amp;field=134" TargetMode="External"/><Relationship Id="rId40" Type="http://schemas.openxmlformats.org/officeDocument/2006/relationships/hyperlink" Target="http://df-consperm.gorodperm.ru/cons/cgi/online.cgi?req=doc&amp;base=RLAW368&amp;n=214246&amp;date=14.01.2026&amp;dst=102563&amp;field=134" TargetMode="External"/><Relationship Id="rId41" Type="http://schemas.openxmlformats.org/officeDocument/2006/relationships/hyperlink" Target="http://df-consperm.gorodperm.ru/cons/cgi/online.cgi?req=doc&amp;base=RLAW368&amp;n=214246&amp;date=14.01.2026&amp;dst=101189&amp;field=134" TargetMode="External"/><Relationship Id="rId42" Type="http://schemas.openxmlformats.org/officeDocument/2006/relationships/hyperlink" Target="http://df-consperm.gorodperm.ru/cons/cgi/online.cgi?req=doc&amp;base=RLAW368&amp;n=214246&amp;date=14.01.2026&amp;dst=101192&amp;field=134" TargetMode="External"/><Relationship Id="rId43" Type="http://schemas.openxmlformats.org/officeDocument/2006/relationships/hyperlink" Target="http://df-consperm.gorodperm.ru/cons/cgi/online.cgi?req=doc&amp;base=RLAW368&amp;n=214246&amp;date=14.01.2026&amp;dst=102600&amp;field=134" TargetMode="External"/><Relationship Id="rId44" Type="http://schemas.openxmlformats.org/officeDocument/2006/relationships/hyperlink" Target="http://df-consperm.gorodperm.ru/cons/cgi/online.cgi?req=doc&amp;base=RLAW368&amp;n=214246&amp;date=14.01.2026&amp;dst=102602&amp;field=134" TargetMode="External"/><Relationship Id="rId45" Type="http://schemas.openxmlformats.org/officeDocument/2006/relationships/hyperlink" Target="http://df-consperm.gorodperm.ru/cons/cgi/online.cgi?req=doc&amp;base=RLAW368&amp;n=214246&amp;date=14.01.2026&amp;dst=102604&amp;field=134" TargetMode="External"/><Relationship Id="rId46" Type="http://schemas.openxmlformats.org/officeDocument/2006/relationships/hyperlink" Target="http://df-consperm.gorodperm.ru/cons/cgi/online.cgi?req=doc&amp;base=RLAW368&amp;n=214246&amp;date=14.01.2026&amp;dst=102626&amp;field=134" TargetMode="External"/><Relationship Id="rId47" Type="http://schemas.openxmlformats.org/officeDocument/2006/relationships/hyperlink" Target="http://df-consperm.gorodperm.ru/cons/cgi/online.cgi?req=doc&amp;base=RLAW368&amp;n=214246&amp;date=14.01.2026&amp;dst=101252&amp;field=134" TargetMode="External"/><Relationship Id="rId48" Type="http://schemas.openxmlformats.org/officeDocument/2006/relationships/hyperlink" Target="http://df-consperm.gorodperm.ru/cons/cgi/online.cgi?req=doc&amp;base=RLAW368&amp;n=214246&amp;date=14.01.2026&amp;dst=101255&amp;field=134" TargetMode="External"/><Relationship Id="rId49" Type="http://schemas.openxmlformats.org/officeDocument/2006/relationships/hyperlink" Target="http://df-consperm.gorodperm.ru/cons/cgi/online.cgi?req=doc&amp;base=RLAW368&amp;n=214246&amp;date=14.01.2026&amp;dst=102656&amp;field=134" TargetMode="External"/><Relationship Id="rId50" Type="http://schemas.openxmlformats.org/officeDocument/2006/relationships/hyperlink" Target="http://df-consperm.gorodperm.ru/cons/cgi/online.cgi?req=doc&amp;base=RLAW368&amp;n=214246&amp;date=14.01.2026&amp;dst=102682&amp;field=134" TargetMode="External"/><Relationship Id="rId51" Type="http://schemas.openxmlformats.org/officeDocument/2006/relationships/hyperlink" Target="http://df-consperm.gorodperm.ru/cons/cgi/online.cgi?req=doc&amp;base=RLAW368&amp;n=214246&amp;date=14.01.2026&amp;dst=101301&amp;field=134" TargetMode="External"/><Relationship Id="rId52" Type="http://schemas.openxmlformats.org/officeDocument/2006/relationships/hyperlink" Target="http://df-consperm.gorodperm.ru/cons/cgi/online.cgi?req=doc&amp;base=RLAW368&amp;n=214246&amp;date=14.01.2026&amp;dst=101304&amp;field=134" TargetMode="External"/><Relationship Id="rId53" Type="http://schemas.openxmlformats.org/officeDocument/2006/relationships/hyperlink" Target="http://df-consperm.gorodperm.ru/cons/cgi/online.cgi?req=doc&amp;base=RLAW368&amp;n=214246&amp;date=14.01.2026&amp;dst=101308&amp;field=134" TargetMode="External"/><Relationship Id="rId54" Type="http://schemas.openxmlformats.org/officeDocument/2006/relationships/hyperlink" Target="http://df-consperm.gorodperm.ru/cons/cgi/online.cgi?req=doc&amp;base=RLAW368&amp;n=214246&amp;date=14.01.2026&amp;dst=101310&amp;field=134" TargetMode="External"/><Relationship Id="rId55" Type="http://schemas.openxmlformats.org/officeDocument/2006/relationships/hyperlink" Target="http://df-consperm.gorodperm.ru/cons/cgi/online.cgi?req=doc&amp;base=RLAW368&amp;n=214246&amp;date=14.01.2026&amp;dst=101312&amp;field=134" TargetMode="External"/><Relationship Id="rId56" Type="http://schemas.openxmlformats.org/officeDocument/2006/relationships/hyperlink" Target="http://df-consperm.gorodperm.ru/cons/cgi/online.cgi?req=doc&amp;base=RLAW368&amp;n=214246&amp;date=14.01.2026&amp;dst=102099&amp;field=134" TargetMode="External"/><Relationship Id="rId57" Type="http://schemas.openxmlformats.org/officeDocument/2006/relationships/hyperlink" Target="http://df-consperm.gorodperm.ru/cons/cgi/online.cgi?req=doc&amp;base=RLAW368&amp;n=214246&amp;date=14.01.2026&amp;dst=100358&amp;field=134" TargetMode="External"/><Relationship Id="rId58" Type="http://schemas.openxmlformats.org/officeDocument/2006/relationships/hyperlink" Target="http://df-consperm.gorodperm.ru/cons/cgi/online.cgi?req=doc&amp;base=RLAW368&amp;n=214246&amp;date=14.01.2026&amp;dst=100359&amp;field=134" TargetMode="External"/><Relationship Id="rId59" Type="http://schemas.openxmlformats.org/officeDocument/2006/relationships/hyperlink" Target="http://df-consperm.gorodperm.ru/cons/cgi/online.cgi?req=doc&amp;base=RLAW368&amp;n=214246&amp;date=14.01.2026&amp;dst=100361&amp;field=134" TargetMode="External"/><Relationship Id="rId60" Type="http://schemas.openxmlformats.org/officeDocument/2006/relationships/hyperlink" Target="http://df-consperm.gorodperm.ru/cons/cgi/online.cgi?req=doc&amp;base=RLAW368&amp;n=214246&amp;date=14.01.2026&amp;dst=100361&amp;field=134" TargetMode="External"/><Relationship Id="rId61" Type="http://schemas.openxmlformats.org/officeDocument/2006/relationships/hyperlink" Target="http://df-consperm.gorodperm.ru/cons/cgi/online.cgi?req=doc&amp;base=RLAW368&amp;n=214246&amp;date=14.01.2026&amp;dst=100363&amp;field=134" TargetMode="External"/><Relationship Id="rId62" Type="http://schemas.openxmlformats.org/officeDocument/2006/relationships/hyperlink" Target="http://df-consperm.gorodperm.ru/cons/cgi/online.cgi?req=doc&amp;base=RLAW368&amp;n=214246&amp;date=14.01.2026&amp;dst=100365&amp;field=134" TargetMode="External"/><Relationship Id="rId63" Type="http://schemas.openxmlformats.org/officeDocument/2006/relationships/hyperlink" Target="http://df-consperm.gorodperm.ru/cons/cgi/online.cgi?req=doc&amp;base=RLAW368&amp;n=214246&amp;date=14.01.2026&amp;dst=102698&amp;field=134" TargetMode="External"/><Relationship Id="rId64" Type="http://schemas.openxmlformats.org/officeDocument/2006/relationships/hyperlink" Target="http://df-consperm.gorodperm.ru/cons/cgi/online.cgi?req=doc&amp;base=RLAW368&amp;n=214246&amp;date=14.01.2026&amp;dst=101388&amp;field=134" TargetMode="External"/><Relationship Id="rId65" Type="http://schemas.openxmlformats.org/officeDocument/2006/relationships/hyperlink" Target="http://df-consperm.gorodperm.ru/cons/cgi/online.cgi?req=doc&amp;base=RLAW368&amp;n=214246&amp;date=14.01.2026&amp;dst=101469&amp;field=134" TargetMode="External"/><Relationship Id="rId66" Type="http://schemas.openxmlformats.org/officeDocument/2006/relationships/hyperlink" Target="http://df-consperm.gorodperm.ru/cons/cgi/online.cgi?req=doc&amp;base=RLAW368&amp;n=214246&amp;date=14.01.2026&amp;dst=101470&amp;field=134" TargetMode="External"/><Relationship Id="rId67" Type="http://schemas.openxmlformats.org/officeDocument/2006/relationships/hyperlink" Target="http://df-consperm.gorodperm.ru/cons/cgi/online.cgi?req=doc&amp;base=RLAW368&amp;n=214246&amp;date=14.01.2026&amp;dst=102758&amp;field=134" TargetMode="External"/><Relationship Id="rId68" Type="http://schemas.openxmlformats.org/officeDocument/2006/relationships/hyperlink" Target="http://df-consperm.gorodperm.ru/cons/cgi/online.cgi?req=doc&amp;base=RLAW368&amp;n=214246&amp;date=14.01.2026&amp;dst=100487&amp;field=134" TargetMode="External"/><Relationship Id="rId69" Type="http://schemas.openxmlformats.org/officeDocument/2006/relationships/hyperlink" Target="http://df-consperm.gorodperm.ru/cons/cgi/online.cgi?req=doc&amp;base=RLAW368&amp;n=214246&amp;date=14.01.2026&amp;dst=102773&amp;field=134" TargetMode="External"/><Relationship Id="rId70" Type="http://schemas.openxmlformats.org/officeDocument/2006/relationships/hyperlink" Target="http://df-consperm.gorodperm.ru/cons/cgi/online.cgi?req=doc&amp;base=RLAW368&amp;n=214246&amp;date=14.01.2026&amp;dst=102782&amp;field=134" TargetMode="External"/><Relationship Id="rId71" Type="http://schemas.openxmlformats.org/officeDocument/2006/relationships/hyperlink" Target="http://df-consperm.gorodperm.ru/cons/cgi/online.cgi?req=doc&amp;base=RLAW368&amp;n=214246&amp;date=14.01.2026&amp;dst=102792&amp;field=134" TargetMode="External"/><Relationship Id="rId72" Type="http://schemas.openxmlformats.org/officeDocument/2006/relationships/hyperlink" Target="http://df-consperm.gorodperm.ru/cons/cgi/online.cgi?req=doc&amp;base=RLAW368&amp;n=214246&amp;date=14.01.2026&amp;dst=102801&amp;field=134" TargetMode="External"/><Relationship Id="rId73" Type="http://schemas.openxmlformats.org/officeDocument/2006/relationships/hyperlink" Target="http://df-consperm.gorodperm.ru/cons/cgi/online.cgi?req=doc&amp;base=RLAW368&amp;n=214246&amp;date=14.01.2026&amp;dst=102828&amp;field=134" TargetMode="External"/><Relationship Id="rId74" Type="http://schemas.openxmlformats.org/officeDocument/2006/relationships/hyperlink" Target="http://df-consperm.gorodperm.ru/cons/cgi/online.cgi?req=doc&amp;base=RLAW368&amp;n=214246&amp;date=14.01.2026&amp;dst=102837&amp;field=134" TargetMode="External"/><Relationship Id="rId75" Type="http://schemas.openxmlformats.org/officeDocument/2006/relationships/hyperlink" Target="http://df-consperm.gorodperm.ru/cons/cgi/online.cgi?req=doc&amp;base=RLAW368&amp;n=214246&amp;date=14.01.2026&amp;dst=101559&amp;field=134" TargetMode="External"/><Relationship Id="rId76" Type="http://schemas.openxmlformats.org/officeDocument/2006/relationships/hyperlink" Target="http://df-consperm.gorodperm.ru/cons/cgi/online.cgi?req=doc&amp;base=RLAW368&amp;n=214246&amp;date=14.01.2026&amp;dst=101568&amp;field=134" TargetMode="External"/><Relationship Id="rId77" Type="http://schemas.openxmlformats.org/officeDocument/2006/relationships/hyperlink" Target="http://df-consperm.gorodperm.ru/cons/cgi/online.cgi?req=doc&amp;base=RLAW368&amp;n=214246&amp;date=14.01.2026&amp;dst=101586&amp;field=134" TargetMode="External"/><Relationship Id="rId78" Type="http://schemas.openxmlformats.org/officeDocument/2006/relationships/hyperlink" Target="http://df-consperm.gorodperm.ru/cons/cgi/online.cgi?req=doc&amp;base=RLAW368&amp;n=214246&amp;date=14.01.2026&amp;dst=102846&amp;field=134" TargetMode="External"/><Relationship Id="rId79" Type="http://schemas.openxmlformats.org/officeDocument/2006/relationships/hyperlink" Target="http://df-consperm.gorodperm.ru/cons/cgi/online.cgi?req=doc&amp;base=RLAW368&amp;n=214246&amp;date=14.01.2026&amp;dst=102882&amp;field=134" TargetMode="External"/><Relationship Id="rId80" Type="http://schemas.openxmlformats.org/officeDocument/2006/relationships/hyperlink" Target="http://df-consperm.gorodperm.ru/cons/cgi/online.cgi?req=doc&amp;base=RLAW368&amp;n=214246&amp;date=14.01.2026&amp;dst=1246&amp;field=134" TargetMode="External"/><Relationship Id="rId81" Type="http://schemas.openxmlformats.org/officeDocument/2006/relationships/hyperlink" Target="http://df-consperm.gorodperm.ru/cons/cgi/online.cgi?req=doc&amp;base=RLAW368&amp;n=214246&amp;date=14.01.2026&amp;dst=102935&amp;field=134" TargetMode="External"/><Relationship Id="rId82" Type="http://schemas.openxmlformats.org/officeDocument/2006/relationships/hyperlink" Target="http://df-consperm.gorodperm.ru/cons/cgi/online.cgi?req=doc&amp;base=RLAW368&amp;n=214246&amp;date=14.01.2026&amp;dst=102966&amp;field=134" TargetMode="External"/><Relationship Id="rId83" Type="http://schemas.openxmlformats.org/officeDocument/2006/relationships/hyperlink" Target="http://df-consperm.gorodperm.ru/cons/cgi/online.cgi?req=doc&amp;base=RLAW368&amp;n=214246&amp;date=14.01.2026&amp;dst=102988&amp;field=134" TargetMode="External"/><Relationship Id="rId84" Type="http://schemas.openxmlformats.org/officeDocument/2006/relationships/hyperlink" Target="http://df-consperm.gorodperm.ru/cons/cgi/online.cgi?req=doc&amp;base=RLAW368&amp;n=214246&amp;date=14.01.2026&amp;dst=103042&amp;field=134" TargetMode="External"/><Relationship Id="rId85" Type="http://schemas.openxmlformats.org/officeDocument/2006/relationships/hyperlink" Target="http://df-consperm.gorodperm.ru/cons/cgi/online.cgi?req=doc&amp;base=RLAW368&amp;n=214246&amp;date=14.01.2026&amp;dst=103057&amp;field=134" TargetMode="External"/><Relationship Id="rId86" Type="http://schemas.openxmlformats.org/officeDocument/2006/relationships/hyperlink" Target="http://df-consperm.gorodperm.ru/cons/cgi/online.cgi?req=doc&amp;base=RLAW368&amp;n=214246&amp;date=14.01.2026&amp;dst=102264&amp;field=134" TargetMode="External"/><Relationship Id="rId87" Type="http://schemas.openxmlformats.org/officeDocument/2006/relationships/hyperlink" Target="http://df-consperm.gorodperm.ru/cons/cgi/online.cgi?req=doc&amp;base=RLAW368&amp;n=214246&amp;date=14.01.2026&amp;dst=102286&amp;field=134" TargetMode="External"/><Relationship Id="rId88" Type="http://schemas.openxmlformats.org/officeDocument/2006/relationships/hyperlink" Target="http://df-consperm.gorodperm.ru/cons/cgi/online.cgi?req=doc&amp;base=RLAW368&amp;n=214246&amp;date=14.01.2026&amp;dst=103075&amp;field=134" TargetMode="External"/><Relationship Id="rId89" Type="http://schemas.openxmlformats.org/officeDocument/2006/relationships/hyperlink" Target="http://df-consperm.gorodperm.ru/cons/cgi/online.cgi?req=doc&amp;base=RLAW368&amp;n=214246&amp;date=14.01.2026&amp;dst=103090&amp;field=134" TargetMode="External"/><Relationship Id="rId90" Type="http://schemas.openxmlformats.org/officeDocument/2006/relationships/hyperlink" Target="http://df-consperm.gorodperm.ru/cons/cgi/online.cgi?req=doc&amp;base=RLAW368&amp;n=214246&amp;date=14.01.2026&amp;dst=103123&amp;field=134" TargetMode="External"/><Relationship Id="rId91" Type="http://schemas.openxmlformats.org/officeDocument/2006/relationships/hyperlink" Target="http://df-consperm.gorodperm.ru/cons/cgi/online.cgi?req=doc&amp;base=RLAW368&amp;n=214246&amp;date=14.01.2026&amp;dst=103159&amp;field=134" TargetMode="External"/><Relationship Id="rId92" Type="http://schemas.openxmlformats.org/officeDocument/2006/relationships/hyperlink" Target="http://df-consperm.gorodperm.ru/cons/cgi/online.cgi?req=doc&amp;base=RLAW368&amp;n=214246&amp;date=14.01.2026&amp;dst=101971&amp;field=134" TargetMode="External"/><Relationship Id="rId93" Type="http://schemas.openxmlformats.org/officeDocument/2006/relationships/hyperlink" Target="http://df-consperm.gorodperm.ru/cons/cgi/online.cgi?req=doc&amp;base=LAW&amp;n=517471&amp;date=14.01.2026" TargetMode="External"/><Relationship Id="rId94" Type="http://schemas.openxmlformats.org/officeDocument/2006/relationships/hyperlink" Target="http://df-consperm.gorodperm.ru/cons/cgi/online.cgi?req=doc&amp;base=LAW&amp;n=95973&amp;date=14.01.2026" TargetMode="External"/><Relationship Id="rId95" Type="http://schemas.openxmlformats.org/officeDocument/2006/relationships/hyperlink" Target="http://df-consperm.gorodperm.ru/cons/cgi/online.cgi?req=doc&amp;base=RLAW368&amp;n=214246&amp;date=14.01.2026&amp;dst=103205&amp;field=134" TargetMode="External"/><Relationship Id="rId96" Type="http://schemas.openxmlformats.org/officeDocument/2006/relationships/hyperlink" Target="http://df-consperm.gorodperm.ru/cons/cgi/online.cgi?req=doc&amp;base=RLAW368&amp;n=214246&amp;date=14.01.2026&amp;dst=103220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29.12.2025 N 1058
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18.10.2024 N 961"</dc:title>
  <cp:lastModifiedBy>kotova-aa</cp:lastModifiedBy>
  <dcterms:created xsi:type="dcterms:W3CDTF">2026-01-14T04:30:35Z</dcterms:created>
</cp:coreProperties>
</file>